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987" w:tblpY="1"/>
        <w:tblW w:w="15935" w:type="dxa"/>
        <w:tblCellMar>
          <w:left w:w="70" w:type="dxa"/>
          <w:right w:w="70" w:type="dxa"/>
        </w:tblCellMar>
        <w:tblLook w:val="04A0"/>
      </w:tblPr>
      <w:tblGrid>
        <w:gridCol w:w="2130"/>
        <w:gridCol w:w="1882"/>
        <w:gridCol w:w="1799"/>
        <w:gridCol w:w="1632"/>
        <w:gridCol w:w="1715"/>
        <w:gridCol w:w="1799"/>
        <w:gridCol w:w="1769"/>
        <w:gridCol w:w="1882"/>
        <w:gridCol w:w="1327"/>
      </w:tblGrid>
      <w:tr w:rsidR="00B24A2B" w:rsidRPr="00C637C1" w:rsidTr="00B24A2B">
        <w:trPr>
          <w:trHeight w:val="47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2B" w:rsidRPr="00C637C1" w:rsidRDefault="00B24A2B" w:rsidP="00B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AŞILAR</w:t>
            </w:r>
          </w:p>
        </w:tc>
        <w:tc>
          <w:tcPr>
            <w:tcW w:w="1059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UYGULAMA TARİHİ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2B" w:rsidRPr="00C637C1" w:rsidRDefault="00B24A2B" w:rsidP="00B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TEKRAR GELİŞ TARİHİ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651"/>
        </w:trPr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2B" w:rsidRPr="00C637C1" w:rsidRDefault="00B24A2B" w:rsidP="00B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1.DOZ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2B" w:rsidRPr="00C637C1" w:rsidRDefault="00B24A2B" w:rsidP="00B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2.DOZ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A2B" w:rsidRPr="00C637C1" w:rsidRDefault="00B24A2B" w:rsidP="00B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3.DOZ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2B" w:rsidRPr="00C637C1" w:rsidRDefault="00B24A2B" w:rsidP="00B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PEKİŞTİRME DOZU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A2B" w:rsidRPr="00C637C1" w:rsidRDefault="00B24A2B" w:rsidP="00B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İLKÖĞRETİM 1.SINIF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4A2B" w:rsidRPr="00C637C1" w:rsidRDefault="00B24A2B" w:rsidP="00B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İLKÖĞRETİM 8.SINIF</w:t>
            </w: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HEPATİT B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BCG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DaBT</w:t>
            </w:r>
            <w:proofErr w:type="spellEnd"/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-İPA-</w:t>
            </w:r>
            <w:proofErr w:type="spellStart"/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Hib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KPA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OPA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KKK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SUÇİÇEĞİ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HEPATİT 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DaBT</w:t>
            </w:r>
            <w:proofErr w:type="spellEnd"/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-İPA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Diğer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…………..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…………..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7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…………..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7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24A2B" w:rsidRPr="00C637C1" w:rsidTr="00B24A2B">
        <w:trPr>
          <w:trHeight w:val="448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2B" w:rsidRPr="00C637C1" w:rsidRDefault="00B24A2B" w:rsidP="00B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CD22B0" w:rsidRDefault="00B24A2B" w:rsidP="00B24A2B">
      <w:pPr>
        <w:spacing w:after="0"/>
      </w:pPr>
      <w:proofErr w:type="gramStart"/>
      <w:r>
        <w:t>BCG                        : Verem</w:t>
      </w:r>
      <w:proofErr w:type="gramEnd"/>
      <w:r>
        <w:t xml:space="preserve"> aşısı</w:t>
      </w:r>
    </w:p>
    <w:p w:rsidR="00B24A2B" w:rsidRDefault="00B24A2B" w:rsidP="00B24A2B">
      <w:pPr>
        <w:spacing w:after="0"/>
      </w:pPr>
      <w:proofErr w:type="spellStart"/>
      <w:r>
        <w:t>DaBT</w:t>
      </w:r>
      <w:proofErr w:type="spellEnd"/>
      <w:r>
        <w:t>-İPA –</w:t>
      </w:r>
      <w:proofErr w:type="spellStart"/>
      <w:proofErr w:type="gramStart"/>
      <w:r>
        <w:t>Hib</w:t>
      </w:r>
      <w:proofErr w:type="spellEnd"/>
      <w:r>
        <w:t xml:space="preserve">      : Difteri</w:t>
      </w:r>
      <w:proofErr w:type="gramEnd"/>
      <w:r>
        <w:t xml:space="preserve">, </w:t>
      </w:r>
      <w:proofErr w:type="spellStart"/>
      <w:r>
        <w:t>Aselüler</w:t>
      </w:r>
      <w:proofErr w:type="spellEnd"/>
      <w:r>
        <w:t xml:space="preserve"> Boğmaca, </w:t>
      </w:r>
      <w:proofErr w:type="spellStart"/>
      <w:r>
        <w:t>Tetanoz</w:t>
      </w:r>
      <w:proofErr w:type="spellEnd"/>
      <w:r>
        <w:t xml:space="preserve">, </w:t>
      </w:r>
      <w:proofErr w:type="spellStart"/>
      <w:r>
        <w:t>İnaktif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, </w:t>
      </w:r>
      <w:proofErr w:type="spellStart"/>
      <w:r>
        <w:t>Hemofilus</w:t>
      </w:r>
      <w:proofErr w:type="spellEnd"/>
      <w:r>
        <w:t xml:space="preserve"> </w:t>
      </w:r>
      <w:proofErr w:type="spellStart"/>
      <w:r>
        <w:t>İnfluenza</w:t>
      </w:r>
      <w:proofErr w:type="spellEnd"/>
      <w:r>
        <w:t xml:space="preserve"> tip B Aşısı/ Beşli Karma Aşı)</w:t>
      </w:r>
    </w:p>
    <w:p w:rsidR="00B24A2B" w:rsidRDefault="00B24A2B" w:rsidP="00B24A2B">
      <w:pPr>
        <w:spacing w:after="0"/>
      </w:pPr>
      <w:proofErr w:type="gramStart"/>
      <w:r>
        <w:t xml:space="preserve">KPA                         : </w:t>
      </w:r>
      <w:proofErr w:type="spellStart"/>
      <w:r>
        <w:t>Konjuge</w:t>
      </w:r>
      <w:proofErr w:type="spellEnd"/>
      <w:proofErr w:type="gramEnd"/>
      <w:r>
        <w:t xml:space="preserve"> </w:t>
      </w:r>
      <w:proofErr w:type="spellStart"/>
      <w:r>
        <w:t>Pnömokok</w:t>
      </w:r>
      <w:proofErr w:type="spellEnd"/>
      <w:r>
        <w:t xml:space="preserve"> Aşısı</w:t>
      </w:r>
    </w:p>
    <w:p w:rsidR="00B24A2B" w:rsidRDefault="00B24A2B" w:rsidP="00B24A2B">
      <w:pPr>
        <w:spacing w:after="0"/>
      </w:pPr>
      <w:proofErr w:type="gramStart"/>
      <w:r>
        <w:t>KKK                         : Kızamık</w:t>
      </w:r>
      <w:proofErr w:type="gramEnd"/>
      <w:r>
        <w:t>, Kızamıkçık, Kabakulak Aşısı</w:t>
      </w:r>
    </w:p>
    <w:p w:rsidR="00B24A2B" w:rsidRDefault="00B24A2B" w:rsidP="00B24A2B">
      <w:pPr>
        <w:spacing w:after="0"/>
      </w:pPr>
      <w:proofErr w:type="gramStart"/>
      <w:r>
        <w:t>OPA                         : Oral</w:t>
      </w:r>
      <w:proofErr w:type="gramEnd"/>
      <w:r>
        <w:t xml:space="preserve"> </w:t>
      </w:r>
      <w:proofErr w:type="spellStart"/>
      <w:r>
        <w:t>Polio</w:t>
      </w:r>
      <w:proofErr w:type="spellEnd"/>
      <w:r>
        <w:t xml:space="preserve"> (Çocuk Felci) Aşısı</w:t>
      </w:r>
    </w:p>
    <w:p w:rsidR="00B24A2B" w:rsidRDefault="00B24A2B" w:rsidP="00B24A2B">
      <w:pPr>
        <w:spacing w:after="0"/>
      </w:pPr>
      <w:proofErr w:type="spellStart"/>
      <w:r>
        <w:t>DaBT</w:t>
      </w:r>
      <w:proofErr w:type="spellEnd"/>
      <w:r>
        <w:t>-</w:t>
      </w:r>
      <w:proofErr w:type="gramStart"/>
      <w:r>
        <w:t>İPA                : Difteri</w:t>
      </w:r>
      <w:proofErr w:type="gramEnd"/>
      <w:r>
        <w:t xml:space="preserve">, </w:t>
      </w:r>
      <w:proofErr w:type="spellStart"/>
      <w:r>
        <w:t>Aselüler</w:t>
      </w:r>
      <w:proofErr w:type="spellEnd"/>
      <w:r>
        <w:t xml:space="preserve"> Boğmaca, </w:t>
      </w:r>
      <w:proofErr w:type="spellStart"/>
      <w:r>
        <w:t>Tetanoz</w:t>
      </w:r>
      <w:proofErr w:type="spellEnd"/>
      <w:r>
        <w:t xml:space="preserve">, </w:t>
      </w:r>
      <w:proofErr w:type="spellStart"/>
      <w:r>
        <w:t>İnaktif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/Dörtlü Karma Aşı</w:t>
      </w:r>
    </w:p>
    <w:p w:rsidR="00B24A2B" w:rsidRDefault="00B24A2B" w:rsidP="00B24A2B">
      <w:pPr>
        <w:spacing w:after="0"/>
      </w:pPr>
      <w:proofErr w:type="gramStart"/>
      <w:r>
        <w:t>TD                            : Erişkin</w:t>
      </w:r>
      <w:proofErr w:type="gramEnd"/>
      <w:r>
        <w:t xml:space="preserve"> Tip Difteri- </w:t>
      </w:r>
      <w:proofErr w:type="spellStart"/>
      <w:r>
        <w:t>Tetanoz</w:t>
      </w:r>
      <w:proofErr w:type="spellEnd"/>
      <w:r>
        <w:t xml:space="preserve"> Aşısı</w:t>
      </w:r>
    </w:p>
    <w:sectPr w:rsidR="00B24A2B" w:rsidSect="00B24A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37C1"/>
    <w:rsid w:val="00B24A2B"/>
    <w:rsid w:val="00C637C1"/>
    <w:rsid w:val="00CD22B0"/>
    <w:rsid w:val="00F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gülsah</dc:creator>
  <cp:lastModifiedBy>gülsah</cp:lastModifiedBy>
  <cp:revision>1</cp:revision>
  <dcterms:created xsi:type="dcterms:W3CDTF">2019-08-05T06:56:00Z</dcterms:created>
  <dcterms:modified xsi:type="dcterms:W3CDTF">2019-08-05T07:22:00Z</dcterms:modified>
</cp:coreProperties>
</file>